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43" w:rsidRPr="002921AE" w:rsidRDefault="00107976" w:rsidP="00E9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AE">
        <w:rPr>
          <w:rFonts w:ascii="Times New Roman" w:hAnsi="Times New Roman" w:cs="Times New Roman"/>
          <w:b/>
          <w:sz w:val="28"/>
          <w:szCs w:val="28"/>
        </w:rPr>
        <w:t>АНАЛИЗ РАБОТЫ ГЭМС ЗА 2016-2017 УЧ.Г.</w:t>
      </w:r>
    </w:p>
    <w:p w:rsidR="00E97E93" w:rsidRPr="002921AE" w:rsidRDefault="00E97E93" w:rsidP="00E9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76" w:rsidRPr="002921AE" w:rsidRDefault="00EC32F0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На основании Приказа начальника УО администрации г</w:t>
      </w:r>
      <w:r w:rsidR="004B0C52" w:rsidRPr="002921AE">
        <w:rPr>
          <w:rFonts w:ascii="Times New Roman" w:hAnsi="Times New Roman" w:cs="Times New Roman"/>
          <w:sz w:val="28"/>
          <w:szCs w:val="28"/>
        </w:rPr>
        <w:t>орода Лысьва № 35/01-08 от 22.08.2016 г.</w:t>
      </w:r>
      <w:r w:rsidR="00AC2EAF" w:rsidRPr="002921AE">
        <w:rPr>
          <w:rFonts w:ascii="Times New Roman" w:hAnsi="Times New Roman" w:cs="Times New Roman"/>
          <w:sz w:val="28"/>
          <w:szCs w:val="28"/>
        </w:rPr>
        <w:t xml:space="preserve"> </w:t>
      </w:r>
      <w:r w:rsidR="004B0C52" w:rsidRPr="002921AE">
        <w:rPr>
          <w:rFonts w:ascii="Times New Roman" w:hAnsi="Times New Roman" w:cs="Times New Roman"/>
          <w:sz w:val="28"/>
          <w:szCs w:val="28"/>
        </w:rPr>
        <w:t xml:space="preserve">в целях осуществления общественного самоуправления системой образования ЛГО в 2016-2017 учебном году утвержден </w:t>
      </w:r>
      <w:r w:rsidR="00A8274E" w:rsidRPr="002921AE">
        <w:rPr>
          <w:rFonts w:ascii="Times New Roman" w:hAnsi="Times New Roman" w:cs="Times New Roman"/>
          <w:sz w:val="28"/>
          <w:szCs w:val="28"/>
        </w:rPr>
        <w:t>П</w:t>
      </w:r>
      <w:r w:rsidR="00AC2EAF" w:rsidRPr="002921AE">
        <w:rPr>
          <w:rFonts w:ascii="Times New Roman" w:hAnsi="Times New Roman" w:cs="Times New Roman"/>
          <w:sz w:val="28"/>
          <w:szCs w:val="28"/>
        </w:rPr>
        <w:t xml:space="preserve">редседатель и </w:t>
      </w:r>
      <w:r w:rsidR="004B0C52" w:rsidRPr="002921AE">
        <w:rPr>
          <w:rFonts w:ascii="Times New Roman" w:hAnsi="Times New Roman" w:cs="Times New Roman"/>
          <w:sz w:val="28"/>
          <w:szCs w:val="28"/>
        </w:rPr>
        <w:t>список членов ГЭМС, в который вошли:</w:t>
      </w:r>
    </w:p>
    <w:p w:rsidR="00AC2EAF" w:rsidRPr="002921AE" w:rsidRDefault="00AC2EAF" w:rsidP="002921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Председатель – Котова Е.И., старший методист МАУ ДПО «ЦНМО»</w:t>
      </w:r>
    </w:p>
    <w:p w:rsidR="001672E6" w:rsidRPr="002921AE" w:rsidRDefault="001672E6" w:rsidP="002921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AE">
        <w:rPr>
          <w:rFonts w:ascii="Times New Roman" w:hAnsi="Times New Roman" w:cs="Times New Roman"/>
          <w:sz w:val="28"/>
          <w:szCs w:val="28"/>
        </w:rPr>
        <w:t>Шепшина</w:t>
      </w:r>
      <w:proofErr w:type="spellEnd"/>
      <w:r w:rsidRPr="002921AE">
        <w:rPr>
          <w:rFonts w:ascii="Times New Roman" w:hAnsi="Times New Roman" w:cs="Times New Roman"/>
          <w:sz w:val="28"/>
          <w:szCs w:val="28"/>
        </w:rPr>
        <w:t xml:space="preserve"> И.А., заместитель начальника Управления образования администрации </w:t>
      </w:r>
      <w:proofErr w:type="gramStart"/>
      <w:r w:rsidRPr="00292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1AE">
        <w:rPr>
          <w:rFonts w:ascii="Times New Roman" w:hAnsi="Times New Roman" w:cs="Times New Roman"/>
          <w:sz w:val="28"/>
          <w:szCs w:val="28"/>
        </w:rPr>
        <w:t>. Лысьва</w:t>
      </w:r>
    </w:p>
    <w:p w:rsidR="00AC2EAF" w:rsidRPr="002921AE" w:rsidRDefault="00AC2EAF" w:rsidP="002921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AE"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 w:rsidRPr="002921AE">
        <w:rPr>
          <w:rFonts w:ascii="Times New Roman" w:hAnsi="Times New Roman" w:cs="Times New Roman"/>
          <w:sz w:val="28"/>
          <w:szCs w:val="28"/>
        </w:rPr>
        <w:t xml:space="preserve"> Л.С., начальник отдела ДО Управления образования администрации </w:t>
      </w:r>
      <w:proofErr w:type="gramStart"/>
      <w:r w:rsidRPr="00292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1AE">
        <w:rPr>
          <w:rFonts w:ascii="Times New Roman" w:hAnsi="Times New Roman" w:cs="Times New Roman"/>
          <w:sz w:val="28"/>
          <w:szCs w:val="28"/>
        </w:rPr>
        <w:t>. Лысьва</w:t>
      </w:r>
    </w:p>
    <w:p w:rsidR="001672E6" w:rsidRPr="002921AE" w:rsidRDefault="001672E6" w:rsidP="002921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Власова Т.И., директор МБОУ «НОШ № 5»</w:t>
      </w:r>
    </w:p>
    <w:p w:rsidR="001672E6" w:rsidRPr="002921AE" w:rsidRDefault="001672E6" w:rsidP="002921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Селиванова Н.Л., директор МБОУ «ООШ № 13»</w:t>
      </w:r>
    </w:p>
    <w:p w:rsidR="001672E6" w:rsidRPr="002921AE" w:rsidRDefault="001672E6" w:rsidP="002921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Малахова К.В., директор МАУ ДПО «ЦНМО»</w:t>
      </w:r>
    </w:p>
    <w:p w:rsidR="001672E6" w:rsidRPr="002921AE" w:rsidRDefault="001672E6" w:rsidP="002921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1AE">
        <w:rPr>
          <w:rFonts w:ascii="Times New Roman" w:hAnsi="Times New Roman" w:cs="Times New Roman"/>
          <w:sz w:val="28"/>
          <w:szCs w:val="28"/>
        </w:rPr>
        <w:t>Талых</w:t>
      </w:r>
      <w:proofErr w:type="gramEnd"/>
      <w:r w:rsidRPr="002921AE">
        <w:rPr>
          <w:rFonts w:ascii="Times New Roman" w:hAnsi="Times New Roman" w:cs="Times New Roman"/>
          <w:sz w:val="28"/>
          <w:szCs w:val="28"/>
        </w:rPr>
        <w:t xml:space="preserve"> И.Ю., директор МБОУ «СОШ № 7»</w:t>
      </w:r>
    </w:p>
    <w:p w:rsidR="001672E6" w:rsidRPr="002921AE" w:rsidRDefault="001672E6" w:rsidP="002921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Антипина Е.А., директор МБОУ «СОШ № 16 с УИОП»</w:t>
      </w:r>
    </w:p>
    <w:p w:rsidR="00AC2EAF" w:rsidRPr="002921AE" w:rsidRDefault="00AC2EAF" w:rsidP="002921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AE">
        <w:rPr>
          <w:rFonts w:ascii="Times New Roman" w:hAnsi="Times New Roman" w:cs="Times New Roman"/>
          <w:sz w:val="28"/>
          <w:szCs w:val="28"/>
        </w:rPr>
        <w:t>Воецкова</w:t>
      </w:r>
      <w:proofErr w:type="spellEnd"/>
      <w:r w:rsidRPr="002921AE">
        <w:rPr>
          <w:rFonts w:ascii="Times New Roman" w:hAnsi="Times New Roman" w:cs="Times New Roman"/>
          <w:sz w:val="28"/>
          <w:szCs w:val="28"/>
        </w:rPr>
        <w:t xml:space="preserve"> Г.А., директор МБДОУ «Детский сад № 38»</w:t>
      </w:r>
    </w:p>
    <w:p w:rsidR="00AC2EAF" w:rsidRPr="002921AE" w:rsidRDefault="00AC2EAF" w:rsidP="00292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Митрофанова Е.П., старший методист МАУ ДПО «ЦНМО»</w:t>
      </w:r>
    </w:p>
    <w:p w:rsidR="001672E6" w:rsidRPr="002921AE" w:rsidRDefault="001672E6" w:rsidP="00292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Ваганова Е.И., зам</w:t>
      </w:r>
      <w:proofErr w:type="gramStart"/>
      <w:r w:rsidRPr="002921A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921AE"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r w:rsidRPr="002921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21AE">
        <w:rPr>
          <w:rFonts w:ascii="Times New Roman" w:hAnsi="Times New Roman" w:cs="Times New Roman"/>
          <w:sz w:val="28"/>
          <w:szCs w:val="28"/>
        </w:rPr>
        <w:t>-</w:t>
      </w:r>
      <w:r w:rsidRPr="002921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21AE">
        <w:rPr>
          <w:rFonts w:ascii="Times New Roman" w:hAnsi="Times New Roman" w:cs="Times New Roman"/>
          <w:sz w:val="28"/>
          <w:szCs w:val="28"/>
        </w:rPr>
        <w:t xml:space="preserve"> ступени МБОУ «СОШ № 2 с УИОП»</w:t>
      </w:r>
    </w:p>
    <w:p w:rsidR="001672E6" w:rsidRPr="002921AE" w:rsidRDefault="001672E6" w:rsidP="00292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Федотова Л.Н., зам</w:t>
      </w:r>
      <w:proofErr w:type="gramStart"/>
      <w:r w:rsidRPr="002921A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921AE">
        <w:rPr>
          <w:rFonts w:ascii="Times New Roman" w:hAnsi="Times New Roman" w:cs="Times New Roman"/>
          <w:sz w:val="28"/>
          <w:szCs w:val="28"/>
        </w:rPr>
        <w:t>иректора по УВР МБУДО «ДД(Ю)Т»</w:t>
      </w:r>
    </w:p>
    <w:p w:rsidR="001672E6" w:rsidRPr="002921AE" w:rsidRDefault="001672E6" w:rsidP="00292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Реутова Т.В., зам</w:t>
      </w:r>
      <w:proofErr w:type="gramStart"/>
      <w:r w:rsidRPr="002921A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921AE">
        <w:rPr>
          <w:rFonts w:ascii="Times New Roman" w:hAnsi="Times New Roman" w:cs="Times New Roman"/>
          <w:sz w:val="28"/>
          <w:szCs w:val="28"/>
        </w:rPr>
        <w:t>иректора УМР МБОУ «СОШ № 11»</w:t>
      </w:r>
    </w:p>
    <w:p w:rsidR="00AC2EAF" w:rsidRPr="002921AE" w:rsidRDefault="00AC2EAF" w:rsidP="00292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Черепанова Н.А., зам</w:t>
      </w:r>
      <w:proofErr w:type="gramStart"/>
      <w:r w:rsidRPr="002921A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921AE">
        <w:rPr>
          <w:rFonts w:ascii="Times New Roman" w:hAnsi="Times New Roman" w:cs="Times New Roman"/>
          <w:sz w:val="28"/>
          <w:szCs w:val="28"/>
        </w:rPr>
        <w:t>иректора по ВМР МАДОУ «ЦРР – Детский сад № 21» МО «ЛГО»</w:t>
      </w:r>
    </w:p>
    <w:p w:rsidR="00AC2EAF" w:rsidRPr="002921AE" w:rsidRDefault="00AC2EAF" w:rsidP="00292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AE">
        <w:rPr>
          <w:rFonts w:ascii="Times New Roman" w:hAnsi="Times New Roman" w:cs="Times New Roman"/>
          <w:sz w:val="28"/>
          <w:szCs w:val="28"/>
        </w:rPr>
        <w:t>Ерченко</w:t>
      </w:r>
      <w:proofErr w:type="spellEnd"/>
      <w:r w:rsidRPr="002921AE">
        <w:rPr>
          <w:rFonts w:ascii="Times New Roman" w:hAnsi="Times New Roman" w:cs="Times New Roman"/>
          <w:sz w:val="28"/>
          <w:szCs w:val="28"/>
        </w:rPr>
        <w:t xml:space="preserve"> Н.С., старший воспитатель МАДОУ «Детский сад № 39» МО «ЛГО»</w:t>
      </w:r>
    </w:p>
    <w:p w:rsidR="001672E6" w:rsidRPr="002921AE" w:rsidRDefault="001672E6" w:rsidP="00292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1AE">
        <w:rPr>
          <w:rFonts w:ascii="Times New Roman" w:hAnsi="Times New Roman" w:cs="Times New Roman"/>
          <w:sz w:val="28"/>
          <w:szCs w:val="28"/>
        </w:rPr>
        <w:t>Скотынянская</w:t>
      </w:r>
      <w:proofErr w:type="spellEnd"/>
      <w:r w:rsidRPr="002921AE">
        <w:rPr>
          <w:rFonts w:ascii="Times New Roman" w:hAnsi="Times New Roman" w:cs="Times New Roman"/>
          <w:sz w:val="28"/>
          <w:szCs w:val="28"/>
        </w:rPr>
        <w:t xml:space="preserve"> В.Э., учитель географии МБОУ «СОШ № 6»</w:t>
      </w:r>
    </w:p>
    <w:p w:rsidR="00AC2EAF" w:rsidRPr="002921AE" w:rsidRDefault="001672E6" w:rsidP="00292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Ананьина Н.Н.</w:t>
      </w:r>
      <w:r w:rsidR="00AC2EAF" w:rsidRPr="002921AE">
        <w:rPr>
          <w:rFonts w:ascii="Times New Roman" w:hAnsi="Times New Roman" w:cs="Times New Roman"/>
          <w:sz w:val="28"/>
          <w:szCs w:val="28"/>
        </w:rPr>
        <w:t>, представитель экспертного совета по образованию</w:t>
      </w:r>
    </w:p>
    <w:p w:rsidR="00E97E93" w:rsidRPr="002921AE" w:rsidRDefault="00E97E93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EAF" w:rsidRPr="002921AE" w:rsidRDefault="00AC2EAF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ГЭМС начал работать по утвержденному плану</w:t>
      </w:r>
      <w:r w:rsidR="000B306D" w:rsidRPr="002921A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B306D" w:rsidRPr="002921AE">
          <w:rPr>
            <w:rStyle w:val="a4"/>
            <w:rFonts w:ascii="Times New Roman" w:hAnsi="Times New Roman" w:cs="Times New Roman"/>
            <w:sz w:val="28"/>
            <w:szCs w:val="28"/>
          </w:rPr>
          <w:t>план ГЭМС 16-17.doc</w:t>
        </w:r>
      </w:hyperlink>
      <w:r w:rsidR="000B306D" w:rsidRPr="002921AE">
        <w:rPr>
          <w:rFonts w:ascii="Times New Roman" w:hAnsi="Times New Roman" w:cs="Times New Roman"/>
          <w:sz w:val="28"/>
          <w:szCs w:val="28"/>
        </w:rPr>
        <w:t>.</w:t>
      </w:r>
    </w:p>
    <w:p w:rsidR="000B306D" w:rsidRPr="002921AE" w:rsidRDefault="000B306D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В октябре 2016 года Елена Игоревна сложила полномочия Председателя ГЭМС, и на основании Приказа начальника УО администрации города Лысьва № 492/01-08 от  02.11.2016 г. Председателем назначена Малахова К.В., директор МАУ ДПО «ЦНМО».</w:t>
      </w:r>
    </w:p>
    <w:p w:rsidR="000B306D" w:rsidRPr="002921AE" w:rsidRDefault="00A8274E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 xml:space="preserve">В связи со сменой Председателя </w:t>
      </w:r>
      <w:r w:rsidR="000B306D" w:rsidRPr="002921AE">
        <w:rPr>
          <w:rFonts w:ascii="Times New Roman" w:hAnsi="Times New Roman" w:cs="Times New Roman"/>
          <w:sz w:val="28"/>
          <w:szCs w:val="28"/>
        </w:rPr>
        <w:t xml:space="preserve">в План работы ГЭМС были внесены изменения </w:t>
      </w:r>
      <w:hyperlink r:id="rId7" w:history="1">
        <w:r w:rsidR="000B306D" w:rsidRPr="002921AE">
          <w:rPr>
            <w:rStyle w:val="a4"/>
            <w:rFonts w:ascii="Times New Roman" w:hAnsi="Times New Roman" w:cs="Times New Roman"/>
            <w:sz w:val="28"/>
            <w:szCs w:val="28"/>
          </w:rPr>
          <w:t>2016-2017.doc</w:t>
        </w:r>
      </w:hyperlink>
      <w:r w:rsidR="000B306D" w:rsidRPr="002921AE">
        <w:rPr>
          <w:rFonts w:ascii="Times New Roman" w:hAnsi="Times New Roman" w:cs="Times New Roman"/>
          <w:sz w:val="28"/>
          <w:szCs w:val="28"/>
        </w:rPr>
        <w:t xml:space="preserve"> .</w:t>
      </w:r>
      <w:r w:rsidR="00E97E93" w:rsidRPr="00292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6D" w:rsidRPr="002921AE" w:rsidRDefault="000B306D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В течение года состоялось</w:t>
      </w:r>
      <w:r w:rsidR="00164974" w:rsidRPr="002921AE">
        <w:rPr>
          <w:rFonts w:ascii="Times New Roman" w:hAnsi="Times New Roman" w:cs="Times New Roman"/>
          <w:sz w:val="28"/>
          <w:szCs w:val="28"/>
        </w:rPr>
        <w:t xml:space="preserve"> девять заседаний, из них</w:t>
      </w:r>
      <w:r w:rsidRPr="002921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306D" w:rsidRPr="002921AE" w:rsidRDefault="000B306D" w:rsidP="00E97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9864" cy="1025253"/>
            <wp:effectExtent l="19050" t="0" r="10886" b="344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21AE" w:rsidRDefault="00D338DA" w:rsidP="002921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1AE">
        <w:rPr>
          <w:rFonts w:ascii="Times New Roman" w:hAnsi="Times New Roman" w:cs="Times New Roman"/>
          <w:i/>
          <w:sz w:val="28"/>
          <w:szCs w:val="28"/>
        </w:rPr>
        <w:t xml:space="preserve">Диаграмма «Количество дистанционных и очных заседаний ГЭМС </w:t>
      </w:r>
    </w:p>
    <w:p w:rsidR="00D338DA" w:rsidRPr="002921AE" w:rsidRDefault="00D338DA" w:rsidP="002921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1AE">
        <w:rPr>
          <w:rFonts w:ascii="Times New Roman" w:hAnsi="Times New Roman" w:cs="Times New Roman"/>
          <w:i/>
          <w:sz w:val="28"/>
          <w:szCs w:val="28"/>
        </w:rPr>
        <w:t xml:space="preserve">в 2015-2017 </w:t>
      </w:r>
      <w:proofErr w:type="spellStart"/>
      <w:r w:rsidR="002921AE" w:rsidRPr="002921AE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2921AE" w:rsidRPr="002921AE">
        <w:rPr>
          <w:rFonts w:ascii="Times New Roman" w:hAnsi="Times New Roman" w:cs="Times New Roman"/>
          <w:i/>
          <w:sz w:val="28"/>
          <w:szCs w:val="28"/>
        </w:rPr>
        <w:t>.</w:t>
      </w:r>
      <w:r w:rsidRPr="002921AE">
        <w:rPr>
          <w:rFonts w:ascii="Times New Roman" w:hAnsi="Times New Roman" w:cs="Times New Roman"/>
          <w:i/>
          <w:sz w:val="28"/>
          <w:szCs w:val="28"/>
        </w:rPr>
        <w:t>»</w:t>
      </w:r>
    </w:p>
    <w:p w:rsidR="000B306D" w:rsidRPr="002921AE" w:rsidRDefault="00164974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lastRenderedPageBreak/>
        <w:t>Количество дистанционных (заочных) заседаний превышает, обусловлено</w:t>
      </w:r>
      <w:r w:rsidR="00E97E93" w:rsidRPr="002921AE">
        <w:rPr>
          <w:rFonts w:ascii="Times New Roman" w:hAnsi="Times New Roman" w:cs="Times New Roman"/>
          <w:sz w:val="28"/>
          <w:szCs w:val="28"/>
        </w:rPr>
        <w:t xml:space="preserve"> это</w:t>
      </w:r>
      <w:r w:rsidRPr="002921AE">
        <w:rPr>
          <w:rFonts w:ascii="Times New Roman" w:hAnsi="Times New Roman" w:cs="Times New Roman"/>
          <w:sz w:val="28"/>
          <w:szCs w:val="28"/>
        </w:rPr>
        <w:t xml:space="preserve"> большой загруженностью членов ГЭМС, а также в не целесообразности очной встрече. Вопросы, выводимые в Повестку </w:t>
      </w:r>
      <w:r w:rsidR="00A8274E" w:rsidRPr="002921AE">
        <w:rPr>
          <w:rFonts w:ascii="Times New Roman" w:hAnsi="Times New Roman" w:cs="Times New Roman"/>
          <w:sz w:val="28"/>
          <w:szCs w:val="28"/>
        </w:rPr>
        <w:t xml:space="preserve">заочных </w:t>
      </w:r>
      <w:r w:rsidRPr="002921AE">
        <w:rPr>
          <w:rFonts w:ascii="Times New Roman" w:hAnsi="Times New Roman" w:cs="Times New Roman"/>
          <w:sz w:val="28"/>
          <w:szCs w:val="28"/>
        </w:rPr>
        <w:t>заседани</w:t>
      </w:r>
      <w:r w:rsidR="0014745E" w:rsidRPr="002921AE">
        <w:rPr>
          <w:rFonts w:ascii="Times New Roman" w:hAnsi="Times New Roman" w:cs="Times New Roman"/>
          <w:sz w:val="28"/>
          <w:szCs w:val="28"/>
        </w:rPr>
        <w:t>й</w:t>
      </w:r>
      <w:r w:rsidRPr="002921AE">
        <w:rPr>
          <w:rFonts w:ascii="Times New Roman" w:hAnsi="Times New Roman" w:cs="Times New Roman"/>
          <w:sz w:val="28"/>
          <w:szCs w:val="28"/>
        </w:rPr>
        <w:t>, реально решить на рабочих местах в интернет пространстве. Качество работы от выбранной формы не пострадало.</w:t>
      </w:r>
    </w:p>
    <w:p w:rsidR="00E1571F" w:rsidRPr="002921AE" w:rsidRDefault="00E1571F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Заседания ГЭМС можно поделить на несколько групп:</w:t>
      </w:r>
    </w:p>
    <w:p w:rsidR="00E1571F" w:rsidRPr="002921AE" w:rsidRDefault="0014745E" w:rsidP="002921A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Обсуждение, утверждение, рекомендации.</w:t>
      </w:r>
    </w:p>
    <w:p w:rsidR="00E1571F" w:rsidRPr="002921AE" w:rsidRDefault="00E1571F" w:rsidP="002921A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 xml:space="preserve">Присвоение статуса педагогу, ОО, проекту </w:t>
      </w:r>
    </w:p>
    <w:p w:rsidR="00D338DA" w:rsidRPr="002921AE" w:rsidRDefault="00D338DA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 xml:space="preserve">Уровень посещаемости заседаний составил 77%, что говорит о значимости и важности данного органа. В новом учебном году хотелось бы достичь 80% посещаемости. </w:t>
      </w:r>
    </w:p>
    <w:p w:rsidR="00164974" w:rsidRPr="002921AE" w:rsidRDefault="00D338DA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 xml:space="preserve">Часть членов ГЭМС отсутствовали по состоянию здоровья (Власова Т.И.),  </w:t>
      </w:r>
      <w:r w:rsidR="00E1571F" w:rsidRPr="002921A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921AE">
        <w:rPr>
          <w:rFonts w:ascii="Times New Roman" w:hAnsi="Times New Roman" w:cs="Times New Roman"/>
          <w:sz w:val="28"/>
          <w:szCs w:val="28"/>
        </w:rPr>
        <w:t>из-за обилия проверок в ОО (Селиванова Н.Л., Антипина Е.А.</w:t>
      </w:r>
      <w:r w:rsidR="00E97E93" w:rsidRPr="002921AE">
        <w:rPr>
          <w:rFonts w:ascii="Times New Roman" w:hAnsi="Times New Roman" w:cs="Times New Roman"/>
          <w:sz w:val="28"/>
          <w:szCs w:val="28"/>
        </w:rPr>
        <w:t xml:space="preserve">). </w:t>
      </w:r>
      <w:r w:rsidR="00164974" w:rsidRPr="002921AE">
        <w:rPr>
          <w:rFonts w:ascii="Times New Roman" w:hAnsi="Times New Roman" w:cs="Times New Roman"/>
          <w:sz w:val="28"/>
          <w:szCs w:val="28"/>
        </w:rPr>
        <w:t xml:space="preserve">Стоит отметить, что не все члены ГЭМС </w:t>
      </w:r>
      <w:r w:rsidRPr="002921AE">
        <w:rPr>
          <w:rFonts w:ascii="Times New Roman" w:hAnsi="Times New Roman" w:cs="Times New Roman"/>
          <w:sz w:val="28"/>
          <w:szCs w:val="28"/>
        </w:rPr>
        <w:t>отсутствовали по уважит</w:t>
      </w:r>
      <w:r w:rsidR="00D80903" w:rsidRPr="002921AE">
        <w:rPr>
          <w:rFonts w:ascii="Times New Roman" w:hAnsi="Times New Roman" w:cs="Times New Roman"/>
          <w:sz w:val="28"/>
          <w:szCs w:val="28"/>
        </w:rPr>
        <w:t xml:space="preserve">ельной причине. Черепанова Н.А., присутствовавшая два раза, </w:t>
      </w:r>
      <w:r w:rsidRPr="002921AE">
        <w:rPr>
          <w:rFonts w:ascii="Times New Roman" w:hAnsi="Times New Roman" w:cs="Times New Roman"/>
          <w:sz w:val="28"/>
          <w:szCs w:val="28"/>
        </w:rPr>
        <w:t>никогда не ставила в известность о своем отсутствии, что говорит о не желании работать в составе ГЭМС.</w:t>
      </w:r>
    </w:p>
    <w:p w:rsidR="00164974" w:rsidRPr="002921AE" w:rsidRDefault="00164974" w:rsidP="00E97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7835" cy="3200400"/>
            <wp:effectExtent l="19050" t="0" r="272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38DA" w:rsidRPr="002921AE" w:rsidRDefault="00D338DA" w:rsidP="00E97E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1AE">
        <w:rPr>
          <w:rFonts w:ascii="Times New Roman" w:hAnsi="Times New Roman" w:cs="Times New Roman"/>
          <w:i/>
          <w:sz w:val="28"/>
          <w:szCs w:val="28"/>
        </w:rPr>
        <w:t xml:space="preserve">Диаграмма «Посещение заседаний в 2016-2017 </w:t>
      </w:r>
      <w:proofErr w:type="spellStart"/>
      <w:r w:rsidRPr="002921AE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2921AE">
        <w:rPr>
          <w:rFonts w:ascii="Times New Roman" w:hAnsi="Times New Roman" w:cs="Times New Roman"/>
          <w:i/>
          <w:sz w:val="28"/>
          <w:szCs w:val="28"/>
        </w:rPr>
        <w:t>.»</w:t>
      </w:r>
    </w:p>
    <w:p w:rsidR="002921AE" w:rsidRDefault="002921AE" w:rsidP="00E97E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8DA" w:rsidRPr="002921AE" w:rsidRDefault="00D338DA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D80903" w:rsidRPr="002921AE">
        <w:rPr>
          <w:rFonts w:ascii="Times New Roman" w:hAnsi="Times New Roman" w:cs="Times New Roman"/>
          <w:sz w:val="28"/>
          <w:szCs w:val="28"/>
        </w:rPr>
        <w:t>выше</w:t>
      </w:r>
      <w:r w:rsidR="00E97E93" w:rsidRPr="002921AE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D80903" w:rsidRPr="002921AE">
        <w:rPr>
          <w:rFonts w:ascii="Times New Roman" w:hAnsi="Times New Roman" w:cs="Times New Roman"/>
          <w:sz w:val="28"/>
          <w:szCs w:val="28"/>
        </w:rPr>
        <w:t xml:space="preserve"> </w:t>
      </w:r>
      <w:r w:rsidR="00E97E93" w:rsidRPr="002921AE">
        <w:rPr>
          <w:rFonts w:ascii="Times New Roman" w:hAnsi="Times New Roman" w:cs="Times New Roman"/>
          <w:sz w:val="28"/>
          <w:szCs w:val="28"/>
        </w:rPr>
        <w:t xml:space="preserve"> предлагаю внести изменения в состав ГЭМС на 2017-2018 </w:t>
      </w:r>
      <w:proofErr w:type="spellStart"/>
      <w:r w:rsidR="00E97E93" w:rsidRPr="002921A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E97E93" w:rsidRPr="002921A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E97E93" w:rsidRPr="002921AE">
          <w:rPr>
            <w:rStyle w:val="a4"/>
            <w:rFonts w:ascii="Times New Roman" w:hAnsi="Times New Roman" w:cs="Times New Roman"/>
            <w:sz w:val="28"/>
            <w:szCs w:val="28"/>
          </w:rPr>
          <w:t xml:space="preserve">Состав </w:t>
        </w:r>
        <w:proofErr w:type="spellStart"/>
        <w:r w:rsidR="00E97E93" w:rsidRPr="002921AE">
          <w:rPr>
            <w:rStyle w:val="a4"/>
            <w:rFonts w:ascii="Times New Roman" w:hAnsi="Times New Roman" w:cs="Times New Roman"/>
            <w:sz w:val="28"/>
            <w:szCs w:val="28"/>
          </w:rPr>
          <w:t>ГЭМС.docx</w:t>
        </w:r>
        <w:proofErr w:type="spellEnd"/>
      </w:hyperlink>
      <w:r w:rsidR="00E97E93" w:rsidRPr="002921AE">
        <w:rPr>
          <w:rFonts w:ascii="Times New Roman" w:hAnsi="Times New Roman" w:cs="Times New Roman"/>
          <w:sz w:val="28"/>
          <w:szCs w:val="28"/>
        </w:rPr>
        <w:t xml:space="preserve"> . Данный список можно поделить на шесть групп:</w:t>
      </w:r>
    </w:p>
    <w:p w:rsidR="00E97E93" w:rsidRPr="002921AE" w:rsidRDefault="00E97E93" w:rsidP="002921A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 xml:space="preserve">Специалисты УО администрации </w:t>
      </w:r>
      <w:proofErr w:type="gramStart"/>
      <w:r w:rsidRPr="00292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1AE">
        <w:rPr>
          <w:rFonts w:ascii="Times New Roman" w:hAnsi="Times New Roman" w:cs="Times New Roman"/>
          <w:sz w:val="28"/>
          <w:szCs w:val="28"/>
        </w:rPr>
        <w:t>. Лысьва</w:t>
      </w:r>
    </w:p>
    <w:p w:rsidR="00E97E93" w:rsidRPr="002921AE" w:rsidRDefault="00E97E93" w:rsidP="002921A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Старшие методисты МАУ ДПО «ЦНМО»</w:t>
      </w:r>
    </w:p>
    <w:p w:rsidR="00E97E93" w:rsidRPr="002921AE" w:rsidRDefault="00E97E93" w:rsidP="002921A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Директора ОО и ДОО</w:t>
      </w:r>
    </w:p>
    <w:p w:rsidR="00E97E93" w:rsidRPr="002921AE" w:rsidRDefault="00E97E93" w:rsidP="002921A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921A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921AE">
        <w:rPr>
          <w:rFonts w:ascii="Times New Roman" w:hAnsi="Times New Roman" w:cs="Times New Roman"/>
          <w:sz w:val="28"/>
          <w:szCs w:val="28"/>
        </w:rPr>
        <w:t>иректора ОО и ДОО</w:t>
      </w:r>
    </w:p>
    <w:p w:rsidR="00E97E93" w:rsidRPr="002921AE" w:rsidRDefault="00E97E93" w:rsidP="002921A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Старшие воспитатель</w:t>
      </w:r>
    </w:p>
    <w:p w:rsidR="00E97E93" w:rsidRPr="002921AE" w:rsidRDefault="00E97E93" w:rsidP="002921A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Учителя ОО</w:t>
      </w:r>
    </w:p>
    <w:p w:rsidR="00E1571F" w:rsidRPr="002921AE" w:rsidRDefault="00D80903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lastRenderedPageBreak/>
        <w:t xml:space="preserve">Надеюсь, что </w:t>
      </w:r>
      <w:r w:rsidR="0092477C" w:rsidRPr="002921AE">
        <w:rPr>
          <w:rFonts w:ascii="Times New Roman" w:hAnsi="Times New Roman" w:cs="Times New Roman"/>
          <w:sz w:val="28"/>
          <w:szCs w:val="28"/>
        </w:rPr>
        <w:t>обновленный</w:t>
      </w:r>
      <w:r w:rsidR="00E1571F" w:rsidRPr="002921AE">
        <w:rPr>
          <w:rFonts w:ascii="Times New Roman" w:hAnsi="Times New Roman" w:cs="Times New Roman"/>
          <w:sz w:val="28"/>
          <w:szCs w:val="28"/>
        </w:rPr>
        <w:t xml:space="preserve"> состава ГЭМС даст разно</w:t>
      </w:r>
      <w:r w:rsidR="0092477C" w:rsidRPr="002921AE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14745E" w:rsidRPr="002921AE">
        <w:rPr>
          <w:rFonts w:ascii="Times New Roman" w:hAnsi="Times New Roman" w:cs="Times New Roman"/>
          <w:sz w:val="28"/>
          <w:szCs w:val="28"/>
        </w:rPr>
        <w:t>взгляд на общие вопросы.</w:t>
      </w:r>
    </w:p>
    <w:p w:rsidR="0014745E" w:rsidRPr="002921AE" w:rsidRDefault="0014745E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 xml:space="preserve">В течение года шла плодотворная работа членов ГЭМС над Положением </w:t>
      </w:r>
      <w:r w:rsidRPr="002921AE">
        <w:rPr>
          <w:rFonts w:ascii="Times New Roman" w:eastAsia="Times New Roman" w:hAnsi="Times New Roman" w:cs="Times New Roman"/>
          <w:sz w:val="28"/>
          <w:szCs w:val="28"/>
        </w:rPr>
        <w:t>о муниципальной Базе данных по одаренным детям</w:t>
      </w:r>
      <w:r w:rsidRPr="002921AE">
        <w:rPr>
          <w:rFonts w:ascii="Times New Roman" w:hAnsi="Times New Roman" w:cs="Times New Roman"/>
          <w:sz w:val="28"/>
          <w:szCs w:val="28"/>
        </w:rPr>
        <w:t xml:space="preserve">, привели в соответствие Инновационное поле ОО и ДОО ЛГО с подтверждающими документами, поддержали инициативу методистов и педагогов по сетевым проектам. </w:t>
      </w:r>
    </w:p>
    <w:p w:rsidR="0014745E" w:rsidRPr="002921AE" w:rsidRDefault="0014745E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Тема «ФГОС НОО обучающихся с ОВЗ» рассмотрена через инициативу МБУ «</w:t>
      </w:r>
      <w:proofErr w:type="spellStart"/>
      <w:r w:rsidRPr="002921AE">
        <w:rPr>
          <w:rFonts w:ascii="Times New Roman" w:hAnsi="Times New Roman" w:cs="Times New Roman"/>
          <w:sz w:val="28"/>
          <w:szCs w:val="28"/>
        </w:rPr>
        <w:t>ППМС-центр</w:t>
      </w:r>
      <w:proofErr w:type="spellEnd"/>
      <w:r w:rsidRPr="002921AE">
        <w:rPr>
          <w:rFonts w:ascii="Times New Roman" w:hAnsi="Times New Roman" w:cs="Times New Roman"/>
          <w:sz w:val="28"/>
          <w:szCs w:val="28"/>
        </w:rPr>
        <w:t xml:space="preserve">» в форме </w:t>
      </w:r>
      <w:r w:rsidR="000451D2" w:rsidRPr="002921AE">
        <w:rPr>
          <w:rFonts w:ascii="Times New Roman" w:hAnsi="Times New Roman" w:cs="Times New Roman"/>
          <w:sz w:val="28"/>
          <w:szCs w:val="28"/>
        </w:rPr>
        <w:t>муниципального проекта по теме «</w:t>
      </w:r>
      <w:proofErr w:type="spellStart"/>
      <w:r w:rsidR="000451D2" w:rsidRPr="002921AE">
        <w:rPr>
          <w:rFonts w:ascii="Times New Roman" w:hAnsi="Times New Roman" w:cs="Times New Roman"/>
          <w:sz w:val="28"/>
          <w:szCs w:val="28"/>
        </w:rPr>
        <w:t>Психологопедагогическое</w:t>
      </w:r>
      <w:proofErr w:type="spellEnd"/>
      <w:r w:rsidR="000451D2" w:rsidRPr="002921AE">
        <w:rPr>
          <w:rFonts w:ascii="Times New Roman" w:hAnsi="Times New Roman" w:cs="Times New Roman"/>
          <w:sz w:val="28"/>
          <w:szCs w:val="28"/>
        </w:rPr>
        <w:t xml:space="preserve"> сопровождение образовательного процесса обучающихся с ЗПР, РАС по </w:t>
      </w:r>
      <w:r w:rsidR="000451D2" w:rsidRPr="002921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51D2" w:rsidRPr="002921AE">
        <w:rPr>
          <w:rFonts w:ascii="Times New Roman" w:hAnsi="Times New Roman" w:cs="Times New Roman"/>
          <w:sz w:val="28"/>
          <w:szCs w:val="28"/>
        </w:rPr>
        <w:t xml:space="preserve"> и </w:t>
      </w:r>
      <w:r w:rsidR="000451D2" w:rsidRPr="002921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51D2" w:rsidRPr="002921AE">
        <w:rPr>
          <w:rFonts w:ascii="Times New Roman" w:hAnsi="Times New Roman" w:cs="Times New Roman"/>
          <w:sz w:val="28"/>
          <w:szCs w:val="28"/>
        </w:rPr>
        <w:t xml:space="preserve"> варианту в условиях перехода на ФГОС НОО </w:t>
      </w:r>
      <w:proofErr w:type="gramStart"/>
      <w:r w:rsidR="000451D2" w:rsidRPr="002921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451D2" w:rsidRPr="002921AE">
        <w:rPr>
          <w:rFonts w:ascii="Times New Roman" w:hAnsi="Times New Roman" w:cs="Times New Roman"/>
          <w:sz w:val="28"/>
          <w:szCs w:val="28"/>
        </w:rPr>
        <w:t xml:space="preserve"> обучающихся с ОВЗ». Результаты проекта планируется представить на Августовской конференции – 2017 специалистами МБОУ «СОШ № 7».</w:t>
      </w:r>
    </w:p>
    <w:p w:rsidR="000451D2" w:rsidRPr="002921AE" w:rsidRDefault="000451D2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 xml:space="preserve">На одном </w:t>
      </w:r>
      <w:proofErr w:type="gramStart"/>
      <w:r w:rsidRPr="002921A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921AE">
        <w:rPr>
          <w:rFonts w:ascii="Times New Roman" w:hAnsi="Times New Roman" w:cs="Times New Roman"/>
          <w:sz w:val="28"/>
          <w:szCs w:val="28"/>
        </w:rPr>
        <w:t xml:space="preserve"> заседании заслушали команду МАОУ «СОШ № 3» во главе с директором </w:t>
      </w:r>
      <w:proofErr w:type="spellStart"/>
      <w:r w:rsidRPr="002921AE">
        <w:rPr>
          <w:rFonts w:ascii="Times New Roman" w:hAnsi="Times New Roman" w:cs="Times New Roman"/>
          <w:sz w:val="28"/>
          <w:szCs w:val="28"/>
        </w:rPr>
        <w:t>Кандаковой</w:t>
      </w:r>
      <w:proofErr w:type="spellEnd"/>
      <w:r w:rsidRPr="002921AE">
        <w:rPr>
          <w:rFonts w:ascii="Times New Roman" w:hAnsi="Times New Roman" w:cs="Times New Roman"/>
          <w:sz w:val="28"/>
          <w:szCs w:val="28"/>
        </w:rPr>
        <w:t xml:space="preserve"> Т.В. по теме «Готовность ОО к внедрению ФГОС СОО». Единогласное решение членов ГЭМС: представить опыт работы в городе, позиционировать МАОУ «СОШ № 3» как школу для старшеклассников готовой к ФГОС СОО.</w:t>
      </w:r>
    </w:p>
    <w:p w:rsidR="000451D2" w:rsidRPr="002921AE" w:rsidRDefault="000451D2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 xml:space="preserve">Заключительное заседание ГЭМС, проведенное в дистанционном режиме, доказало неравнодушное отношение членов ГЭМС к судьбе образования и </w:t>
      </w:r>
      <w:r w:rsidR="000A3C1E" w:rsidRPr="002921AE">
        <w:rPr>
          <w:rFonts w:ascii="Times New Roman" w:hAnsi="Times New Roman" w:cs="Times New Roman"/>
          <w:sz w:val="28"/>
          <w:szCs w:val="28"/>
        </w:rPr>
        <w:t xml:space="preserve">данного органа </w:t>
      </w:r>
      <w:r w:rsidRPr="002921AE">
        <w:rPr>
          <w:rFonts w:ascii="Times New Roman" w:hAnsi="Times New Roman" w:cs="Times New Roman"/>
          <w:sz w:val="28"/>
          <w:szCs w:val="28"/>
        </w:rPr>
        <w:t>ГЭМС</w:t>
      </w:r>
      <w:r w:rsidR="000A3C1E" w:rsidRPr="002921AE">
        <w:rPr>
          <w:rFonts w:ascii="Times New Roman" w:hAnsi="Times New Roman" w:cs="Times New Roman"/>
          <w:sz w:val="28"/>
          <w:szCs w:val="28"/>
        </w:rPr>
        <w:t>. Члены совета внесли реальные предложения и конструктивные пожелания в проект Плана работы ГЭМС</w:t>
      </w:r>
      <w:r w:rsidRPr="002921AE">
        <w:rPr>
          <w:rFonts w:ascii="Times New Roman" w:hAnsi="Times New Roman" w:cs="Times New Roman"/>
          <w:sz w:val="28"/>
          <w:szCs w:val="28"/>
        </w:rPr>
        <w:t xml:space="preserve"> </w:t>
      </w:r>
      <w:r w:rsidR="000A3C1E" w:rsidRPr="002921AE">
        <w:rPr>
          <w:rFonts w:ascii="Times New Roman" w:hAnsi="Times New Roman" w:cs="Times New Roman"/>
          <w:sz w:val="28"/>
          <w:szCs w:val="28"/>
        </w:rPr>
        <w:t xml:space="preserve">на 2017-2018 </w:t>
      </w:r>
      <w:proofErr w:type="spellStart"/>
      <w:r w:rsidR="000A3C1E" w:rsidRPr="002921A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0A3C1E" w:rsidRPr="002921AE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0A3C1E" w:rsidRPr="002921AE">
          <w:rPr>
            <w:rStyle w:val="a4"/>
            <w:rFonts w:ascii="Times New Roman" w:hAnsi="Times New Roman" w:cs="Times New Roman"/>
            <w:sz w:val="28"/>
            <w:szCs w:val="28"/>
          </w:rPr>
          <w:t xml:space="preserve">План на 2017-2018 </w:t>
        </w:r>
        <w:proofErr w:type="spellStart"/>
        <w:r w:rsidR="000A3C1E" w:rsidRPr="002921AE">
          <w:rPr>
            <w:rStyle w:val="a4"/>
            <w:rFonts w:ascii="Times New Roman" w:hAnsi="Times New Roman" w:cs="Times New Roman"/>
            <w:sz w:val="28"/>
            <w:szCs w:val="28"/>
          </w:rPr>
          <w:t>уч.г</w:t>
        </w:r>
        <w:proofErr w:type="spellEnd"/>
        <w:r w:rsidR="000A3C1E" w:rsidRPr="002921AE">
          <w:rPr>
            <w:rStyle w:val="a4"/>
            <w:rFonts w:ascii="Times New Roman" w:hAnsi="Times New Roman" w:cs="Times New Roman"/>
            <w:sz w:val="28"/>
            <w:szCs w:val="28"/>
          </w:rPr>
          <w:t>..</w:t>
        </w:r>
        <w:proofErr w:type="spellStart"/>
        <w:r w:rsidR="000A3C1E" w:rsidRPr="002921AE">
          <w:rPr>
            <w:rStyle w:val="a4"/>
            <w:rFonts w:ascii="Times New Roman" w:hAnsi="Times New Roman" w:cs="Times New Roman"/>
            <w:sz w:val="28"/>
            <w:szCs w:val="28"/>
          </w:rPr>
          <w:t>doc</w:t>
        </w:r>
        <w:proofErr w:type="spellEnd"/>
      </w:hyperlink>
    </w:p>
    <w:p w:rsidR="000A3C1E" w:rsidRPr="002921AE" w:rsidRDefault="000A3C1E" w:rsidP="0029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Считаю работу ГЭМС удовлетворительной.</w:t>
      </w:r>
    </w:p>
    <w:p w:rsidR="000A3C1E" w:rsidRPr="002921AE" w:rsidRDefault="000A3C1E" w:rsidP="000A3C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3C1E" w:rsidRPr="002921AE" w:rsidRDefault="000A3C1E" w:rsidP="000A3C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3C1E" w:rsidRPr="002921AE" w:rsidRDefault="000A3C1E" w:rsidP="000A3C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3C1E" w:rsidRPr="002921AE" w:rsidRDefault="000A3C1E" w:rsidP="000A3C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921AE">
        <w:rPr>
          <w:rFonts w:ascii="Times New Roman" w:hAnsi="Times New Roman" w:cs="Times New Roman"/>
          <w:sz w:val="28"/>
          <w:szCs w:val="28"/>
        </w:rPr>
        <w:t>Председатель ГЭМС Малахова К.В.</w:t>
      </w:r>
    </w:p>
    <w:sectPr w:rsidR="000A3C1E" w:rsidRPr="002921AE" w:rsidSect="002921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FA3"/>
    <w:multiLevelType w:val="hybridMultilevel"/>
    <w:tmpl w:val="2C7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F63D6"/>
    <w:multiLevelType w:val="hybridMultilevel"/>
    <w:tmpl w:val="AF2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96F3F"/>
    <w:multiLevelType w:val="hybridMultilevel"/>
    <w:tmpl w:val="F1FABCD0"/>
    <w:lvl w:ilvl="0" w:tplc="99CE1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107976"/>
    <w:rsid w:val="000451D2"/>
    <w:rsid w:val="000A3C1E"/>
    <w:rsid w:val="000B306D"/>
    <w:rsid w:val="00107976"/>
    <w:rsid w:val="0014745E"/>
    <w:rsid w:val="00164974"/>
    <w:rsid w:val="001672E6"/>
    <w:rsid w:val="001E093C"/>
    <w:rsid w:val="002921AE"/>
    <w:rsid w:val="002A0343"/>
    <w:rsid w:val="004B0C52"/>
    <w:rsid w:val="0054368B"/>
    <w:rsid w:val="00564DA1"/>
    <w:rsid w:val="007421FE"/>
    <w:rsid w:val="0076768C"/>
    <w:rsid w:val="0092477C"/>
    <w:rsid w:val="00A8274E"/>
    <w:rsid w:val="00AC2EAF"/>
    <w:rsid w:val="00B146B6"/>
    <w:rsid w:val="00C63E03"/>
    <w:rsid w:val="00D338DA"/>
    <w:rsid w:val="00D80903"/>
    <w:rsid w:val="00E1571F"/>
    <w:rsid w:val="00E97E93"/>
    <w:rsid w:val="00EC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E6"/>
    <w:pPr>
      <w:ind w:left="720"/>
      <w:contextualSpacing/>
    </w:pPr>
  </w:style>
  <w:style w:type="character" w:customStyle="1" w:styleId="apple-converted-space">
    <w:name w:val="apple-converted-space"/>
    <w:basedOn w:val="a0"/>
    <w:rsid w:val="00AC2EAF"/>
  </w:style>
  <w:style w:type="character" w:styleId="a4">
    <w:name w:val="Hyperlink"/>
    <w:basedOn w:val="a0"/>
    <w:uiPriority w:val="99"/>
    <w:unhideWhenUsed/>
    <w:rsid w:val="000B30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2016-2017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3;&#1072;&#1085;%20&#1043;&#1069;&#1052;&#1057;%2016-17.doc" TargetMode="External"/><Relationship Id="rId11" Type="http://schemas.openxmlformats.org/officeDocument/2006/relationships/hyperlink" Target="&#1055;&#1083;&#1072;&#1085;%20&#1085;&#1072;%202017-2018%20&#1091;&#1095;.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7;&#1086;&#1089;&#1090;&#1072;&#1074;%20&#1043;&#1069;&#1052;&#1057;.doc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очные</c:v>
                </c:pt>
                <c:pt idx="1">
                  <c:v>дистанционные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очные</c:v>
                </c:pt>
                <c:pt idx="1">
                  <c:v>дистанционные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очные</c:v>
                </c:pt>
                <c:pt idx="1">
                  <c:v>дистанционные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Котова Е.И.</c:v>
                </c:pt>
                <c:pt idx="1">
                  <c:v>Ананьина Н.Н.</c:v>
                </c:pt>
                <c:pt idx="2">
                  <c:v>Власова Т.И.</c:v>
                </c:pt>
                <c:pt idx="3">
                  <c:v>Селиванова Н.Л.</c:v>
                </c:pt>
                <c:pt idx="4">
                  <c:v>Малахова К.В.</c:v>
                </c:pt>
                <c:pt idx="5">
                  <c:v>Федотова Л.Н.</c:v>
                </c:pt>
                <c:pt idx="6">
                  <c:v>Талых И.Ю.</c:v>
                </c:pt>
                <c:pt idx="7">
                  <c:v>Скотынянская В.Э.</c:v>
                </c:pt>
                <c:pt idx="8">
                  <c:v>Ваганова Е.И.</c:v>
                </c:pt>
                <c:pt idx="9">
                  <c:v>Шепшина И.А.</c:v>
                </c:pt>
                <c:pt idx="10">
                  <c:v>Антипина Е.А.</c:v>
                </c:pt>
                <c:pt idx="11">
                  <c:v>Реутова Т.В.</c:v>
                </c:pt>
                <c:pt idx="12">
                  <c:v>Воецкова Г.А.</c:v>
                </c:pt>
                <c:pt idx="13">
                  <c:v>Ерченко Н.С.</c:v>
                </c:pt>
                <c:pt idx="14">
                  <c:v>Перескокова Л.С.</c:v>
                </c:pt>
                <c:pt idx="15">
                  <c:v>Черепанова Н.А.</c:v>
                </c:pt>
                <c:pt idx="16">
                  <c:v>Митрофанова Е.П.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9</c:v>
                </c:pt>
                <c:pt idx="5">
                  <c:v>8</c:v>
                </c:pt>
                <c:pt idx="6">
                  <c:v>9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  <c:pt idx="10">
                  <c:v>5</c:v>
                </c:pt>
                <c:pt idx="11">
                  <c:v>6</c:v>
                </c:pt>
                <c:pt idx="12">
                  <c:v>9</c:v>
                </c:pt>
                <c:pt idx="13">
                  <c:v>9</c:v>
                </c:pt>
                <c:pt idx="14">
                  <c:v>6</c:v>
                </c:pt>
                <c:pt idx="15">
                  <c:v>2</c:v>
                </c:pt>
                <c:pt idx="16">
                  <c:v>6</c:v>
                </c:pt>
              </c:numCache>
            </c:numRef>
          </c:val>
        </c:ser>
        <c:dLbls>
          <c:showVal val="1"/>
        </c:dLbls>
        <c:shape val="cylinder"/>
        <c:axId val="160879360"/>
        <c:axId val="160880896"/>
        <c:axId val="0"/>
      </c:bar3DChart>
      <c:catAx>
        <c:axId val="160879360"/>
        <c:scaling>
          <c:orientation val="minMax"/>
        </c:scaling>
        <c:axPos val="b"/>
        <c:majorTickMark val="none"/>
        <c:tickLblPos val="nextTo"/>
        <c:crossAx val="160880896"/>
        <c:crosses val="autoZero"/>
        <c:auto val="1"/>
        <c:lblAlgn val="ctr"/>
        <c:lblOffset val="100"/>
      </c:catAx>
      <c:valAx>
        <c:axId val="16088089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6087936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A271-5D24-4C38-B4AD-A3052EBC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кабинет 1-1</cp:lastModifiedBy>
  <cp:revision>12</cp:revision>
  <dcterms:created xsi:type="dcterms:W3CDTF">2017-06-29T04:47:00Z</dcterms:created>
  <dcterms:modified xsi:type="dcterms:W3CDTF">2017-08-18T04:30:00Z</dcterms:modified>
</cp:coreProperties>
</file>